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№ </w:t>
      </w:r>
      <w:r w:rsidR="00E87B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14</w:t>
      </w:r>
      <w:r w:rsidR="00E87B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Правец, </w:t>
      </w:r>
      <w:r w:rsidR="00E87B70"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</w:rPr>
        <w:t>.2015</w:t>
      </w:r>
    </w:p>
    <w:p w:rsidR="002D047E" w:rsidRDefault="007F5E2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Предсрочно прекратяване на Катя </w:t>
      </w:r>
      <w:proofErr w:type="spellStart"/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>Вескова</w:t>
      </w:r>
      <w:proofErr w:type="spellEnd"/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Симеонова – Общински съветник от листата на БЪЛГАРСКА СОЦИАЛИСТИЧЕСКА ПАРТИЯ</w:t>
      </w:r>
      <w:r w:rsidR="001135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52F6" w:rsidRDefault="00113501" w:rsidP="00E87B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Общинска избирателна комисия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-Правец е </w:t>
      </w:r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писмо с вх.№ 0800-337/27.11.2015год. от председателя на Общинския съвет на Община Правец. С писмото е представено и заявление от Катя </w:t>
      </w:r>
      <w:proofErr w:type="spellStart"/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>Вескова</w:t>
      </w:r>
      <w:proofErr w:type="spellEnd"/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Симеонова- общински съветник в Община Правец от листата на БЪЛГАРСКА СОЦИАЛИСТИЧЕСКА ПАРТИЯ с искане за предсрочно прекратяване на пълномощията й, поради назначаването й за заместник –кмет на Община Правец. </w:t>
      </w:r>
    </w:p>
    <w:p w:rsidR="00E152F6" w:rsidRDefault="00E152F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ал.1 т.</w:t>
      </w:r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>24 от ИК, чл.458, ал.1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 w:rsidR="00E87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чл.30, ал.7 от ЗМСМА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</w:rPr>
        <w:t>, Общинска избирателна комисия-Правец</w:t>
      </w:r>
    </w:p>
    <w:p w:rsidR="00781A4E" w:rsidRPr="0074422B" w:rsidRDefault="002D047E" w:rsidP="0074422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</w:rPr>
        <w:t>РЕШИ:</w:t>
      </w:r>
    </w:p>
    <w:p w:rsidR="00781A4E" w:rsidRDefault="00781A4E" w:rsidP="00E87B70">
      <w:pPr>
        <w:pStyle w:val="ListParagraph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81A4E">
        <w:rPr>
          <w:rFonts w:ascii="Times New Roman" w:eastAsia="Times New Roman" w:hAnsi="Times New Roman" w:cs="Times New Roman"/>
          <w:b/>
          <w:bCs/>
          <w:color w:val="333333"/>
        </w:rPr>
        <w:t>1.</w:t>
      </w:r>
      <w:r w:rsidR="00E87B70">
        <w:rPr>
          <w:rFonts w:ascii="Times New Roman" w:eastAsia="Times New Roman" w:hAnsi="Times New Roman" w:cs="Times New Roman"/>
          <w:b/>
          <w:bCs/>
          <w:color w:val="333333"/>
        </w:rPr>
        <w:t>Прекратява предсрочно правомощията на КАТЯ ВЕСКОВА СИМЕОНО</w:t>
      </w:r>
      <w:r w:rsidR="00962203">
        <w:rPr>
          <w:rFonts w:ascii="Times New Roman" w:eastAsia="Times New Roman" w:hAnsi="Times New Roman" w:cs="Times New Roman"/>
          <w:b/>
          <w:bCs/>
          <w:color w:val="333333"/>
        </w:rPr>
        <w:t>ВА, с ЕГН ……………………..</w:t>
      </w:r>
      <w:r w:rsidR="00E87B70">
        <w:rPr>
          <w:rFonts w:ascii="Times New Roman" w:eastAsia="Times New Roman" w:hAnsi="Times New Roman" w:cs="Times New Roman"/>
          <w:b/>
          <w:bCs/>
          <w:color w:val="333333"/>
        </w:rPr>
        <w:t xml:space="preserve"> като общински съветник в Община Правец от листата на БЪЛГАРСКА СОЦИАЛИСТИЧЕСКА ПАРТИЯ.</w:t>
      </w:r>
    </w:p>
    <w:p w:rsidR="00E87B70" w:rsidRDefault="00E87B70" w:rsidP="00E87B70">
      <w:pPr>
        <w:pStyle w:val="ListParagraph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2.Обявява за избрана за общински съветник в Община Правец от листата на БЪЛГАРСКА СОЦИАЛИСТИЧЕСКА ПАРТИЯ  ЦЕЦА ВАСИ</w:t>
      </w:r>
      <w:r w:rsidR="00962203">
        <w:rPr>
          <w:rFonts w:ascii="Times New Roman" w:eastAsia="Times New Roman" w:hAnsi="Times New Roman" w:cs="Times New Roman"/>
          <w:b/>
          <w:bCs/>
          <w:color w:val="333333"/>
        </w:rPr>
        <w:t>ЛЕВА ГЕОРГИЕВА, с ЕГН …………………</w:t>
      </w:r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E87B70" w:rsidRDefault="00E87B70" w:rsidP="00E87B70">
      <w:pPr>
        <w:pStyle w:val="ListParagraph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87B70" w:rsidRDefault="00E87B70" w:rsidP="00E87B70">
      <w:pPr>
        <w:pStyle w:val="ListParagraph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Анулира се издаденото удостоверение за избран общински съветник на Катя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Вескова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Симеонова</w:t>
      </w:r>
      <w:r w:rsidRPr="00E87B70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962203">
        <w:rPr>
          <w:rFonts w:ascii="Times New Roman" w:eastAsia="Times New Roman" w:hAnsi="Times New Roman" w:cs="Times New Roman"/>
          <w:b/>
          <w:bCs/>
          <w:color w:val="333333"/>
        </w:rPr>
        <w:t>с ЕГН …………….</w:t>
      </w:r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E87B70" w:rsidRPr="00781A4E" w:rsidRDefault="00E87B70" w:rsidP="00E87B70">
      <w:pPr>
        <w:pStyle w:val="ListParagraph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Издава удостоверение за избран общински съветник на ЦЕЦА ВАСИЛЕВА ГЕОРГИЕВА</w:t>
      </w:r>
      <w:r w:rsidR="00962203">
        <w:rPr>
          <w:rFonts w:ascii="Times New Roman" w:eastAsia="Times New Roman" w:hAnsi="Times New Roman" w:cs="Times New Roman"/>
          <w:b/>
          <w:bCs/>
          <w:color w:val="333333"/>
        </w:rPr>
        <w:t xml:space="preserve"> с ЕГН ……………..</w:t>
      </w:r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2D047E" w:rsidRPr="00703332" w:rsidRDefault="002D047E" w:rsidP="002D047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703332">
        <w:rPr>
          <w:rFonts w:ascii="Times New Roman" w:eastAsia="Times New Roman" w:hAnsi="Times New Roman" w:cs="Times New Roman"/>
          <w:color w:val="333333"/>
        </w:rPr>
        <w:t>Решението подлежи на обжалване пред Централната избирателна комисия в срок до три дни от обявяването му.</w:t>
      </w:r>
    </w:p>
    <w:p w:rsidR="002D047E" w:rsidRPr="00703332" w:rsidRDefault="002D047E" w:rsidP="002D047E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</w:rPr>
      </w:pP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</w:rPr>
      </w:pPr>
      <w:r w:rsidRPr="00703332">
        <w:rPr>
          <w:rFonts w:ascii="Times New Roman" w:eastAsia="Times New Roman" w:hAnsi="Times New Roman" w:cs="Times New Roman"/>
          <w:b/>
          <w:color w:val="333333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</w:rPr>
      </w:pPr>
      <w:r w:rsidRPr="00703332">
        <w:rPr>
          <w:rFonts w:ascii="Times New Roman" w:eastAsia="Times New Roman" w:hAnsi="Times New Roman" w:cs="Times New Roman"/>
          <w:color w:val="333333"/>
        </w:rPr>
        <w:t>/</w:t>
      </w:r>
      <w:r w:rsidR="00E87B70">
        <w:rPr>
          <w:rFonts w:ascii="Times New Roman" w:eastAsia="Times New Roman" w:hAnsi="Times New Roman" w:cs="Times New Roman"/>
          <w:color w:val="333333"/>
        </w:rPr>
        <w:t>Пенка Славчева</w:t>
      </w:r>
      <w:r>
        <w:rPr>
          <w:rFonts w:ascii="Times New Roman" w:eastAsia="Times New Roman" w:hAnsi="Times New Roman" w:cs="Times New Roman"/>
          <w:color w:val="333333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</w:rPr>
      </w:pPr>
      <w:r w:rsidRPr="00703332">
        <w:rPr>
          <w:rFonts w:ascii="Times New Roman" w:eastAsia="Times New Roman" w:hAnsi="Times New Roman" w:cs="Times New Roman"/>
          <w:b/>
          <w:color w:val="333333"/>
        </w:rPr>
        <w:t xml:space="preserve">Секретар: </w:t>
      </w:r>
    </w:p>
    <w:p w:rsidR="002D047E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</w:rPr>
      </w:pPr>
      <w:r w:rsidRPr="00703332">
        <w:rPr>
          <w:rFonts w:ascii="Times New Roman" w:eastAsia="Times New Roman" w:hAnsi="Times New Roman" w:cs="Times New Roman"/>
          <w:color w:val="333333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–</w:t>
      </w:r>
      <w:r w:rsidRPr="00703332">
        <w:rPr>
          <w:rFonts w:ascii="Times New Roman" w:eastAsia="Times New Roman" w:hAnsi="Times New Roman" w:cs="Times New Roman"/>
          <w:color w:val="333333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</w:rPr>
        <w:t>а/</w:t>
      </w:r>
    </w:p>
    <w:p w:rsidR="00A12539" w:rsidRPr="00860614" w:rsidRDefault="00A12539" w:rsidP="00A12539">
      <w:pPr>
        <w:spacing w:after="0"/>
      </w:pPr>
    </w:p>
    <w:sectPr w:rsidR="00A12539" w:rsidRPr="00860614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85D"/>
    <w:multiLevelType w:val="hybridMultilevel"/>
    <w:tmpl w:val="DF5AF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9"/>
    <w:rsid w:val="00017AD9"/>
    <w:rsid w:val="000C63B6"/>
    <w:rsid w:val="000D032D"/>
    <w:rsid w:val="00113501"/>
    <w:rsid w:val="00166ED0"/>
    <w:rsid w:val="001C3CEE"/>
    <w:rsid w:val="001E637A"/>
    <w:rsid w:val="00212FC0"/>
    <w:rsid w:val="0021637A"/>
    <w:rsid w:val="002229F7"/>
    <w:rsid w:val="002D047E"/>
    <w:rsid w:val="00393F43"/>
    <w:rsid w:val="00484F69"/>
    <w:rsid w:val="0050049C"/>
    <w:rsid w:val="00672D47"/>
    <w:rsid w:val="006D4A51"/>
    <w:rsid w:val="0074422B"/>
    <w:rsid w:val="00781A4E"/>
    <w:rsid w:val="007F5E26"/>
    <w:rsid w:val="00852671"/>
    <w:rsid w:val="00860614"/>
    <w:rsid w:val="00916A71"/>
    <w:rsid w:val="00962203"/>
    <w:rsid w:val="009D08C1"/>
    <w:rsid w:val="00A12539"/>
    <w:rsid w:val="00A20556"/>
    <w:rsid w:val="00B81871"/>
    <w:rsid w:val="00C7043B"/>
    <w:rsid w:val="00C90CB5"/>
    <w:rsid w:val="00CE2EED"/>
    <w:rsid w:val="00D6670B"/>
    <w:rsid w:val="00D822FD"/>
    <w:rsid w:val="00E07529"/>
    <w:rsid w:val="00E152F6"/>
    <w:rsid w:val="00E87B70"/>
    <w:rsid w:val="00EA31AF"/>
    <w:rsid w:val="00EF762E"/>
    <w:rsid w:val="00F14FF9"/>
    <w:rsid w:val="00F37F60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User</cp:lastModifiedBy>
  <cp:revision>2</cp:revision>
  <cp:lastPrinted>2015-11-27T14:29:00Z</cp:lastPrinted>
  <dcterms:created xsi:type="dcterms:W3CDTF">2015-12-07T14:26:00Z</dcterms:created>
  <dcterms:modified xsi:type="dcterms:W3CDTF">2015-12-07T14:26:00Z</dcterms:modified>
</cp:coreProperties>
</file>